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5258C43E" w14:textId="221ED5D2" w:rsidR="0049477C" w:rsidRDefault="00983CBE" w:rsidP="003A69B0">
      <w:pPr>
        <w:tabs>
          <w:tab w:val="left" w:pos="1485"/>
        </w:tabs>
        <w:spacing w:after="0" w:line="276" w:lineRule="auto"/>
        <w:jc w:val="center"/>
        <w:rPr>
          <w:rFonts w:ascii="Verdana" w:hAnsi="Verdana" w:cs="Arial"/>
          <w:b/>
          <w:sz w:val="24"/>
          <w:szCs w:val="24"/>
          <w:lang w:val="en-US"/>
        </w:rPr>
      </w:pPr>
      <w:r>
        <w:rPr>
          <w:rFonts w:ascii="Verdana" w:hAnsi="Verdana" w:cs="Arial"/>
          <w:b/>
          <w:sz w:val="24"/>
          <w:szCs w:val="24"/>
          <w:lang w:val="en-US"/>
        </w:rPr>
        <w:t xml:space="preserve">London’s Royal Academy of Arts Chooses </w:t>
      </w:r>
      <w:r w:rsidR="0049477C" w:rsidRPr="003A69B0">
        <w:rPr>
          <w:rFonts w:ascii="Verdana" w:hAnsi="Verdana" w:cs="Arial"/>
          <w:b/>
          <w:sz w:val="24"/>
          <w:szCs w:val="24"/>
          <w:lang w:val="en-US"/>
        </w:rPr>
        <w:t xml:space="preserve">DPA </w:t>
      </w:r>
      <w:r>
        <w:rPr>
          <w:rFonts w:ascii="Verdana" w:hAnsi="Verdana" w:cs="Arial"/>
          <w:b/>
          <w:sz w:val="24"/>
          <w:szCs w:val="24"/>
          <w:lang w:val="en-US"/>
        </w:rPr>
        <w:t xml:space="preserve">Microphones </w:t>
      </w:r>
      <w:proofErr w:type="gramStart"/>
      <w:r>
        <w:rPr>
          <w:rFonts w:ascii="Verdana" w:hAnsi="Verdana" w:cs="Arial"/>
          <w:b/>
          <w:sz w:val="24"/>
          <w:szCs w:val="24"/>
          <w:lang w:val="en-US"/>
        </w:rPr>
        <w:t>For</w:t>
      </w:r>
      <w:proofErr w:type="gramEnd"/>
      <w:r>
        <w:rPr>
          <w:rFonts w:ascii="Verdana" w:hAnsi="Verdana" w:cs="Arial"/>
          <w:b/>
          <w:sz w:val="24"/>
          <w:szCs w:val="24"/>
          <w:lang w:val="en-US"/>
        </w:rPr>
        <w:t xml:space="preserve"> Its Stunning New Lecture Theatre</w:t>
      </w:r>
    </w:p>
    <w:p w14:paraId="2AC96E18" w14:textId="77777777" w:rsidR="003A69B0" w:rsidRPr="003A69B0" w:rsidRDefault="003A69B0" w:rsidP="003A69B0">
      <w:pPr>
        <w:tabs>
          <w:tab w:val="left" w:pos="1485"/>
        </w:tabs>
        <w:spacing w:after="0" w:line="276" w:lineRule="auto"/>
        <w:jc w:val="center"/>
        <w:rPr>
          <w:rFonts w:ascii="Verdana" w:hAnsi="Verdana" w:cs="Arial"/>
          <w:b/>
          <w:sz w:val="24"/>
          <w:szCs w:val="24"/>
          <w:lang w:val="en-US"/>
        </w:rPr>
      </w:pPr>
    </w:p>
    <w:p w14:paraId="696D72B5" w14:textId="690CABE9" w:rsidR="00D77802" w:rsidRPr="003A69B0" w:rsidRDefault="00983CBE" w:rsidP="003A69B0">
      <w:pPr>
        <w:tabs>
          <w:tab w:val="left" w:pos="1485"/>
        </w:tabs>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hAnsi="Verdana" w:cs="Arial"/>
          <w:i/>
          <w:sz w:val="20"/>
          <w:szCs w:val="20"/>
          <w:lang w:val="en-US"/>
        </w:rPr>
        <w:t>A selection of t</w:t>
      </w:r>
      <w:r w:rsidR="003A69B0">
        <w:rPr>
          <w:rFonts w:ascii="Verdana" w:hAnsi="Verdana" w:cs="Arial"/>
          <w:i/>
          <w:sz w:val="20"/>
          <w:szCs w:val="20"/>
          <w:lang w:val="en-US"/>
        </w:rPr>
        <w:t>he company’s</w:t>
      </w:r>
      <w:r>
        <w:rPr>
          <w:rFonts w:ascii="Verdana" w:hAnsi="Verdana" w:cs="Arial"/>
          <w:i/>
          <w:sz w:val="20"/>
          <w:szCs w:val="20"/>
          <w:lang w:val="en-US"/>
        </w:rPr>
        <w:t xml:space="preserve"> microphones </w:t>
      </w:r>
      <w:proofErr w:type="gramStart"/>
      <w:r>
        <w:rPr>
          <w:rFonts w:ascii="Verdana" w:hAnsi="Verdana" w:cs="Arial"/>
          <w:i/>
          <w:sz w:val="20"/>
          <w:szCs w:val="20"/>
          <w:lang w:val="en-US"/>
        </w:rPr>
        <w:t>are</w:t>
      </w:r>
      <w:proofErr w:type="gramEnd"/>
      <w:r>
        <w:rPr>
          <w:rFonts w:ascii="Verdana" w:hAnsi="Verdana" w:cs="Arial"/>
          <w:i/>
          <w:sz w:val="20"/>
          <w:szCs w:val="20"/>
          <w:lang w:val="en-US"/>
        </w:rPr>
        <w:t xml:space="preserve"> now being used for events such as lectures, panel discussions, filming, live streaming and podcasts.</w:t>
      </w:r>
    </w:p>
    <w:p w14:paraId="4620EB38" w14:textId="2868D1DA" w:rsidR="00531EFE" w:rsidRPr="007E7D64" w:rsidRDefault="00531EFE" w:rsidP="007E7D64">
      <w:pPr>
        <w:spacing w:after="0" w:line="276" w:lineRule="auto"/>
        <w:jc w:val="both"/>
        <w:rPr>
          <w:rFonts w:ascii="Verdana" w:eastAsia="Times" w:hAnsi="Verdana"/>
          <w:sz w:val="20"/>
          <w:szCs w:val="20"/>
          <w:lang w:val="en-GB"/>
        </w:rPr>
      </w:pPr>
      <w:r w:rsidRPr="007E7D64">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2B3B0EC9" w14:textId="799F0936" w:rsidR="00994CDA" w:rsidRDefault="00983CBE" w:rsidP="00994CDA">
      <w:pPr>
        <w:pStyle w:val="NoSpacing"/>
        <w:spacing w:line="276" w:lineRule="auto"/>
        <w:jc w:val="both"/>
        <w:rPr>
          <w:rFonts w:ascii="Verdana" w:hAnsi="Verdana"/>
          <w:color w:val="333333"/>
          <w:sz w:val="20"/>
          <w:szCs w:val="20"/>
        </w:rPr>
      </w:pPr>
      <w:proofErr w:type="spellStart"/>
      <w:r>
        <w:rPr>
          <w:rFonts w:ascii="Verdana" w:hAnsi="Verdana"/>
          <w:b/>
          <w:sz w:val="20"/>
          <w:szCs w:val="20"/>
        </w:rPr>
        <w:t>Alleroed</w:t>
      </w:r>
      <w:proofErr w:type="spellEnd"/>
      <w:r>
        <w:rPr>
          <w:rFonts w:ascii="Verdana" w:hAnsi="Verdana"/>
          <w:b/>
          <w:sz w:val="20"/>
          <w:szCs w:val="20"/>
        </w:rPr>
        <w:t>, Denmark</w:t>
      </w:r>
      <w:r w:rsidR="007E7D64">
        <w:rPr>
          <w:rFonts w:ascii="Verdana" w:hAnsi="Verdana" w:cs="Arial"/>
          <w:b/>
          <w:sz w:val="20"/>
          <w:szCs w:val="20"/>
          <w:lang w:val="en-US"/>
        </w:rPr>
        <w:t>.</w:t>
      </w:r>
      <w:r w:rsidR="00035CA4">
        <w:rPr>
          <w:rFonts w:ascii="Verdana" w:hAnsi="Verdana" w:cs="Arial"/>
          <w:b/>
          <w:sz w:val="20"/>
          <w:szCs w:val="20"/>
          <w:lang w:val="en-US"/>
        </w:rPr>
        <w:t xml:space="preserve"> October 22</w:t>
      </w:r>
      <w:r w:rsidR="00035CA4" w:rsidRPr="00035CA4">
        <w:rPr>
          <w:rFonts w:ascii="Verdana" w:hAnsi="Verdana" w:cs="Arial"/>
          <w:b/>
          <w:sz w:val="20"/>
          <w:szCs w:val="20"/>
          <w:vertAlign w:val="superscript"/>
          <w:lang w:val="en-US"/>
        </w:rPr>
        <w:t>nd</w:t>
      </w:r>
      <w:proofErr w:type="gramStart"/>
      <w:r w:rsidR="00035CA4">
        <w:rPr>
          <w:rFonts w:ascii="Verdana" w:hAnsi="Verdana" w:cs="Arial"/>
          <w:b/>
          <w:sz w:val="20"/>
          <w:szCs w:val="20"/>
          <w:lang w:val="en-US"/>
        </w:rPr>
        <w:t xml:space="preserve"> </w:t>
      </w:r>
      <w:r w:rsidR="007E7D64">
        <w:rPr>
          <w:rFonts w:ascii="Verdana" w:hAnsi="Verdana" w:cs="Arial"/>
          <w:b/>
          <w:sz w:val="20"/>
          <w:szCs w:val="20"/>
          <w:lang w:val="en-US"/>
        </w:rPr>
        <w:t>2019</w:t>
      </w:r>
      <w:proofErr w:type="gramEnd"/>
      <w:r w:rsidR="007E7D64">
        <w:rPr>
          <w:rFonts w:ascii="Verdana" w:hAnsi="Verdana" w:cs="Arial"/>
          <w:b/>
          <w:sz w:val="20"/>
          <w:szCs w:val="20"/>
          <w:lang w:val="en-US"/>
        </w:rPr>
        <w:t xml:space="preserve">: </w:t>
      </w:r>
      <w:r w:rsidR="00994CDA" w:rsidRPr="00142073">
        <w:rPr>
          <w:rFonts w:ascii="Verdana" w:hAnsi="Verdana"/>
          <w:color w:val="333333"/>
          <w:sz w:val="20"/>
          <w:szCs w:val="20"/>
        </w:rPr>
        <w:t>From its unique double-height dimensions to the extensive use of reflective marble surfaces used during its construction, the Royal Academy of Art’s new Benjamin West Lecture Theatre in London presents some unusual acoustic challenges.</w:t>
      </w:r>
    </w:p>
    <w:p w14:paraId="13B30605" w14:textId="77777777" w:rsidR="00994CDA" w:rsidRPr="00142073" w:rsidRDefault="00994CDA" w:rsidP="00994CDA">
      <w:pPr>
        <w:pStyle w:val="NoSpacing"/>
        <w:spacing w:line="276" w:lineRule="auto"/>
        <w:jc w:val="both"/>
        <w:rPr>
          <w:rFonts w:ascii="Verdana" w:hAnsi="Verdana"/>
          <w:color w:val="333333"/>
          <w:sz w:val="20"/>
          <w:szCs w:val="20"/>
        </w:rPr>
      </w:pPr>
    </w:p>
    <w:p w14:paraId="55FAAEDA" w14:textId="77777777" w:rsidR="00994CDA" w:rsidRDefault="00994CDA" w:rsidP="00994CDA">
      <w:pPr>
        <w:pStyle w:val="NoSpacing"/>
        <w:spacing w:line="276" w:lineRule="auto"/>
        <w:jc w:val="both"/>
        <w:rPr>
          <w:rFonts w:ascii="Verdana" w:hAnsi="Verdana"/>
          <w:color w:val="333333"/>
          <w:sz w:val="20"/>
          <w:szCs w:val="20"/>
        </w:rPr>
      </w:pPr>
      <w:r w:rsidRPr="00142073">
        <w:rPr>
          <w:rFonts w:ascii="Verdana" w:hAnsi="Verdana"/>
          <w:color w:val="333333"/>
          <w:sz w:val="20"/>
          <w:szCs w:val="20"/>
        </w:rPr>
        <w:t>Ensuring high quality sound is obviously a prerequisite for such a prestigious building and it was therefore imperative that the right microphones were chosen – ones that could cope with the unusual acoustics and with the wide variety of uses that the Lecture Theatre covers.</w:t>
      </w:r>
    </w:p>
    <w:p w14:paraId="0D12D483" w14:textId="77777777" w:rsidR="00994CDA" w:rsidRPr="00142073" w:rsidRDefault="00994CDA" w:rsidP="00994CDA">
      <w:pPr>
        <w:pStyle w:val="NoSpacing"/>
        <w:spacing w:line="276" w:lineRule="auto"/>
        <w:jc w:val="both"/>
        <w:rPr>
          <w:rFonts w:ascii="Verdana" w:hAnsi="Verdana"/>
          <w:color w:val="333333"/>
          <w:sz w:val="20"/>
          <w:szCs w:val="20"/>
        </w:rPr>
      </w:pPr>
    </w:p>
    <w:p w14:paraId="266F6DF9" w14:textId="5859515A" w:rsidR="00994CDA" w:rsidRDefault="00994CDA" w:rsidP="00994CDA">
      <w:pPr>
        <w:pStyle w:val="NoSpacing"/>
        <w:spacing w:line="276" w:lineRule="auto"/>
        <w:jc w:val="both"/>
        <w:rPr>
          <w:rFonts w:ascii="Verdana" w:hAnsi="Verdana"/>
          <w:color w:val="333333"/>
          <w:sz w:val="20"/>
          <w:szCs w:val="20"/>
        </w:rPr>
      </w:pPr>
      <w:r w:rsidRPr="00142073">
        <w:rPr>
          <w:rFonts w:ascii="Verdana" w:hAnsi="Verdana"/>
          <w:color w:val="333333"/>
          <w:sz w:val="20"/>
          <w:szCs w:val="20"/>
        </w:rPr>
        <w:t xml:space="preserve">“DPA microphones have proved to be the ideal solution </w:t>
      </w:r>
      <w:r>
        <w:rPr>
          <w:rFonts w:ascii="Verdana" w:hAnsi="Verdana"/>
          <w:color w:val="333333"/>
          <w:sz w:val="20"/>
          <w:szCs w:val="20"/>
        </w:rPr>
        <w:t xml:space="preserve">because they allow </w:t>
      </w:r>
      <w:r w:rsidRPr="00142073">
        <w:rPr>
          <w:rFonts w:ascii="Verdana" w:hAnsi="Verdana"/>
          <w:color w:val="333333"/>
          <w:sz w:val="20"/>
          <w:szCs w:val="20"/>
        </w:rPr>
        <w:t xml:space="preserve">any technician or engineer </w:t>
      </w:r>
      <w:r>
        <w:rPr>
          <w:rFonts w:ascii="Verdana" w:hAnsi="Verdana"/>
          <w:color w:val="333333"/>
          <w:sz w:val="20"/>
          <w:szCs w:val="20"/>
        </w:rPr>
        <w:t xml:space="preserve">to </w:t>
      </w:r>
      <w:r w:rsidRPr="00142073">
        <w:rPr>
          <w:rFonts w:ascii="Verdana" w:hAnsi="Verdana"/>
          <w:color w:val="333333"/>
          <w:sz w:val="20"/>
          <w:szCs w:val="20"/>
        </w:rPr>
        <w:t>jump in and achieve quality sound.” says Benji Fox, AV Events Manager at the RA. “</w:t>
      </w:r>
      <w:r>
        <w:rPr>
          <w:rFonts w:ascii="Verdana" w:hAnsi="Verdana"/>
          <w:color w:val="333333"/>
          <w:sz w:val="20"/>
          <w:szCs w:val="20"/>
        </w:rPr>
        <w:t>W</w:t>
      </w:r>
      <w:r w:rsidRPr="00142073">
        <w:rPr>
          <w:rFonts w:ascii="Verdana" w:hAnsi="Verdana"/>
          <w:color w:val="333333"/>
          <w:sz w:val="20"/>
          <w:szCs w:val="20"/>
        </w:rPr>
        <w:t>e are using a selection of the company’s products in a number of different ways</w:t>
      </w:r>
      <w:r>
        <w:rPr>
          <w:rFonts w:ascii="Verdana" w:hAnsi="Verdana"/>
          <w:color w:val="333333"/>
          <w:sz w:val="20"/>
          <w:szCs w:val="20"/>
        </w:rPr>
        <w:t>, including</w:t>
      </w:r>
      <w:r w:rsidRPr="00142073">
        <w:rPr>
          <w:rFonts w:ascii="Verdana" w:hAnsi="Verdana"/>
          <w:color w:val="333333"/>
          <w:sz w:val="20"/>
          <w:szCs w:val="20"/>
        </w:rPr>
        <w:t xml:space="preserve"> </w:t>
      </w:r>
      <w:r w:rsidRPr="00142073">
        <w:rPr>
          <w:rFonts w:ascii="Verdana" w:hAnsi="Verdana"/>
          <w:sz w:val="20"/>
          <w:szCs w:val="20"/>
        </w:rPr>
        <w:t xml:space="preserve">acoustic mics for lectures, belt packs and lapel mics for panel discussions and </w:t>
      </w:r>
      <w:r>
        <w:rPr>
          <w:rFonts w:ascii="Verdana" w:hAnsi="Verdana"/>
          <w:sz w:val="20"/>
          <w:szCs w:val="20"/>
        </w:rPr>
        <w:t xml:space="preserve">the new </w:t>
      </w:r>
      <w:r w:rsidR="00035CA4" w:rsidRPr="00142073">
        <w:rPr>
          <w:rFonts w:ascii="Verdana" w:hAnsi="Verdana"/>
          <w:color w:val="333333"/>
          <w:sz w:val="20"/>
          <w:szCs w:val="20"/>
        </w:rPr>
        <w:t>6</w:t>
      </w:r>
      <w:bookmarkStart w:id="0" w:name="_GoBack"/>
      <w:bookmarkEnd w:id="0"/>
      <w:r w:rsidR="00035CA4" w:rsidRPr="00142073">
        <w:rPr>
          <w:rFonts w:ascii="Verdana" w:hAnsi="Verdana"/>
          <w:color w:val="333333"/>
          <w:sz w:val="20"/>
          <w:szCs w:val="20"/>
        </w:rPr>
        <w:t xml:space="preserve">066 </w:t>
      </w:r>
      <w:r w:rsidRPr="00142073">
        <w:rPr>
          <w:rFonts w:ascii="Verdana" w:hAnsi="Verdana"/>
          <w:color w:val="333333"/>
          <w:sz w:val="20"/>
          <w:szCs w:val="20"/>
        </w:rPr>
        <w:t xml:space="preserve">CORE </w:t>
      </w:r>
      <w:proofErr w:type="spellStart"/>
      <w:r w:rsidRPr="00142073">
        <w:rPr>
          <w:rFonts w:ascii="Verdana" w:hAnsi="Verdana"/>
          <w:color w:val="333333"/>
          <w:sz w:val="20"/>
          <w:szCs w:val="20"/>
        </w:rPr>
        <w:t>Subminiature</w:t>
      </w:r>
      <w:proofErr w:type="spellEnd"/>
      <w:r w:rsidRPr="00142073">
        <w:rPr>
          <w:rFonts w:ascii="Verdana" w:hAnsi="Verdana"/>
          <w:color w:val="333333"/>
          <w:sz w:val="20"/>
          <w:szCs w:val="20"/>
        </w:rPr>
        <w:t xml:space="preserve"> Headset Microphones </w:t>
      </w:r>
      <w:r w:rsidRPr="00142073">
        <w:rPr>
          <w:rFonts w:ascii="Verdana" w:hAnsi="Verdana"/>
          <w:sz w:val="20"/>
          <w:szCs w:val="20"/>
        </w:rPr>
        <w:t xml:space="preserve">for </w:t>
      </w:r>
      <w:r>
        <w:rPr>
          <w:rFonts w:ascii="Verdana" w:hAnsi="Verdana"/>
          <w:sz w:val="20"/>
          <w:szCs w:val="20"/>
        </w:rPr>
        <w:t xml:space="preserve">smaller panel discussions, </w:t>
      </w:r>
      <w:r w:rsidRPr="00142073">
        <w:rPr>
          <w:rFonts w:ascii="Verdana" w:hAnsi="Verdana"/>
          <w:sz w:val="20"/>
          <w:szCs w:val="20"/>
        </w:rPr>
        <w:t>filming and live streaming.</w:t>
      </w:r>
      <w:r>
        <w:rPr>
          <w:rFonts w:ascii="Verdana" w:hAnsi="Verdana"/>
          <w:sz w:val="20"/>
          <w:szCs w:val="20"/>
        </w:rPr>
        <w:t>”</w:t>
      </w:r>
    </w:p>
    <w:p w14:paraId="1BDAAEC5" w14:textId="77777777" w:rsidR="00994CDA" w:rsidRPr="00142073" w:rsidRDefault="00994CDA" w:rsidP="00994CDA">
      <w:pPr>
        <w:pStyle w:val="NoSpacing"/>
        <w:spacing w:line="276" w:lineRule="auto"/>
        <w:jc w:val="both"/>
        <w:rPr>
          <w:rFonts w:ascii="Verdana" w:hAnsi="Verdana"/>
          <w:color w:val="333333"/>
          <w:sz w:val="20"/>
          <w:szCs w:val="20"/>
        </w:rPr>
      </w:pPr>
    </w:p>
    <w:p w14:paraId="2F6F6FB8" w14:textId="77777777" w:rsidR="00994CDA" w:rsidRPr="00142073" w:rsidRDefault="00994CDA" w:rsidP="00994CDA">
      <w:pPr>
        <w:pStyle w:val="NoSpacing"/>
        <w:spacing w:line="276" w:lineRule="auto"/>
        <w:jc w:val="both"/>
        <w:rPr>
          <w:rFonts w:ascii="Verdana" w:hAnsi="Verdana"/>
          <w:sz w:val="20"/>
          <w:szCs w:val="20"/>
        </w:rPr>
      </w:pPr>
      <w:r w:rsidRPr="00142073">
        <w:rPr>
          <w:rFonts w:ascii="Verdana" w:hAnsi="Verdana"/>
          <w:sz w:val="20"/>
          <w:szCs w:val="20"/>
        </w:rPr>
        <w:t>Opened in 2018 as part of the RA’s Burlington Gardens’ landmark redevelopment to mark its 250</w:t>
      </w:r>
      <w:r w:rsidRPr="00142073">
        <w:rPr>
          <w:rFonts w:ascii="Verdana" w:hAnsi="Verdana"/>
          <w:sz w:val="20"/>
          <w:szCs w:val="20"/>
          <w:vertAlign w:val="superscript"/>
        </w:rPr>
        <w:t>th</w:t>
      </w:r>
      <w:r w:rsidRPr="00142073">
        <w:rPr>
          <w:rFonts w:ascii="Verdana" w:hAnsi="Verdana"/>
          <w:sz w:val="20"/>
          <w:szCs w:val="20"/>
        </w:rPr>
        <w:t xml:space="preserve"> anniversary, the Benjamin West Lecture Theatre signals a new stage to the RA’s heritage of rigorous and lively debate. Hosting events such as the Festival of Ideas, this space has become a haven for celebrated thinkers from across the arts to come and share their ideas and opinions. As well as being double-height, the Benjamin West Lecture Theatre also showcases bespoke seating and modern design.</w:t>
      </w:r>
    </w:p>
    <w:p w14:paraId="611DA981" w14:textId="77777777" w:rsidR="00994CDA" w:rsidRPr="00142073" w:rsidRDefault="00994CDA" w:rsidP="00994CDA">
      <w:pPr>
        <w:pStyle w:val="NoSpacing"/>
        <w:spacing w:line="276" w:lineRule="auto"/>
        <w:jc w:val="both"/>
        <w:rPr>
          <w:rFonts w:ascii="Verdana" w:hAnsi="Verdana"/>
          <w:sz w:val="20"/>
          <w:szCs w:val="20"/>
        </w:rPr>
      </w:pPr>
    </w:p>
    <w:p w14:paraId="49FC9487" w14:textId="77777777" w:rsidR="00994CDA" w:rsidRDefault="00994CDA" w:rsidP="00994CDA">
      <w:pPr>
        <w:pStyle w:val="NoSpacing"/>
        <w:spacing w:line="276" w:lineRule="auto"/>
        <w:jc w:val="both"/>
        <w:rPr>
          <w:rFonts w:ascii="Verdana" w:hAnsi="Verdana"/>
          <w:sz w:val="20"/>
          <w:szCs w:val="20"/>
        </w:rPr>
      </w:pPr>
      <w:r w:rsidRPr="00142073">
        <w:rPr>
          <w:rFonts w:ascii="Verdana" w:hAnsi="Verdana"/>
          <w:sz w:val="20"/>
          <w:szCs w:val="20"/>
        </w:rPr>
        <w:t xml:space="preserve">The Lecture Theatre’s DPA inventory now includes two 4018 </w:t>
      </w:r>
      <w:proofErr w:type="spellStart"/>
      <w:r w:rsidRPr="00142073">
        <w:rPr>
          <w:rFonts w:ascii="Verdana" w:hAnsi="Verdana"/>
          <w:sz w:val="20"/>
          <w:szCs w:val="20"/>
        </w:rPr>
        <w:t>supercardioid</w:t>
      </w:r>
      <w:proofErr w:type="spellEnd"/>
      <w:r w:rsidRPr="00142073">
        <w:rPr>
          <w:rFonts w:ascii="Verdana" w:hAnsi="Verdana"/>
          <w:sz w:val="20"/>
          <w:szCs w:val="20"/>
        </w:rPr>
        <w:t xml:space="preserve"> microphones, which are positioned on custom lecterns at the front of the room. </w:t>
      </w:r>
    </w:p>
    <w:p w14:paraId="79DAD0A3" w14:textId="77777777" w:rsidR="00994CDA" w:rsidRPr="00142073" w:rsidRDefault="00994CDA" w:rsidP="00994CDA">
      <w:pPr>
        <w:pStyle w:val="NoSpacing"/>
        <w:spacing w:line="276" w:lineRule="auto"/>
        <w:jc w:val="both"/>
        <w:rPr>
          <w:rFonts w:ascii="Verdana" w:hAnsi="Verdana"/>
          <w:sz w:val="20"/>
          <w:szCs w:val="20"/>
        </w:rPr>
      </w:pPr>
    </w:p>
    <w:p w14:paraId="5A82F5FF" w14:textId="77777777" w:rsidR="00994CDA" w:rsidRPr="00142073" w:rsidRDefault="00994CDA" w:rsidP="00994CDA">
      <w:pPr>
        <w:pStyle w:val="NoSpacing"/>
        <w:spacing w:line="276" w:lineRule="auto"/>
        <w:jc w:val="both"/>
        <w:rPr>
          <w:rFonts w:ascii="Verdana" w:eastAsiaTheme="minorHAnsi" w:hAnsi="Verdana"/>
          <w:color w:val="333333"/>
          <w:sz w:val="20"/>
          <w:szCs w:val="20"/>
        </w:rPr>
      </w:pPr>
      <w:r w:rsidRPr="00142073">
        <w:rPr>
          <w:rFonts w:ascii="Verdana" w:hAnsi="Verdana"/>
          <w:sz w:val="20"/>
          <w:szCs w:val="20"/>
        </w:rPr>
        <w:t>“These are ideal for lectures because they have such good off axis response</w:t>
      </w:r>
      <w:r>
        <w:rPr>
          <w:rFonts w:ascii="Verdana" w:hAnsi="Verdana"/>
          <w:sz w:val="20"/>
          <w:szCs w:val="20"/>
        </w:rPr>
        <w:t xml:space="preserve">, so speakers </w:t>
      </w:r>
      <w:r w:rsidRPr="00142073">
        <w:rPr>
          <w:rFonts w:ascii="Verdana" w:hAnsi="Verdana"/>
          <w:sz w:val="20"/>
          <w:szCs w:val="20"/>
        </w:rPr>
        <w:t>can still be clearly heard, even if they move to the side of the microphone,” Fox says. “</w:t>
      </w:r>
      <w:r w:rsidRPr="00142073">
        <w:rPr>
          <w:rFonts w:ascii="Verdana" w:hAnsi="Verdana"/>
          <w:color w:val="333333"/>
          <w:sz w:val="20"/>
          <w:szCs w:val="20"/>
        </w:rPr>
        <w:t xml:space="preserve">We also have five 4098 </w:t>
      </w:r>
      <w:proofErr w:type="spellStart"/>
      <w:r w:rsidRPr="00142073">
        <w:rPr>
          <w:rFonts w:ascii="Verdana" w:hAnsi="Verdana"/>
          <w:color w:val="333333"/>
          <w:sz w:val="20"/>
          <w:szCs w:val="20"/>
        </w:rPr>
        <w:t>supercardioid</w:t>
      </w:r>
      <w:proofErr w:type="spellEnd"/>
      <w:r w:rsidRPr="00142073">
        <w:rPr>
          <w:rFonts w:ascii="Verdana" w:hAnsi="Verdana"/>
          <w:color w:val="333333"/>
          <w:sz w:val="20"/>
          <w:szCs w:val="20"/>
        </w:rPr>
        <w:t xml:space="preserve"> mics rigged on a ceiling winch as pickups for ambient audio and to add to our hearing loop system.</w:t>
      </w:r>
      <w:r>
        <w:rPr>
          <w:rFonts w:ascii="Verdana" w:hAnsi="Verdana"/>
          <w:color w:val="333333"/>
          <w:sz w:val="20"/>
          <w:szCs w:val="20"/>
        </w:rPr>
        <w:t xml:space="preserve"> We do a lot of podcasts in the Lecture Theatre and these mics are great for delivering high quality stereo sound.</w:t>
      </w:r>
      <w:r w:rsidRPr="00142073">
        <w:rPr>
          <w:rFonts w:ascii="Verdana" w:hAnsi="Verdana"/>
          <w:color w:val="333333"/>
          <w:sz w:val="20"/>
          <w:szCs w:val="20"/>
        </w:rPr>
        <w:t>”</w:t>
      </w:r>
    </w:p>
    <w:p w14:paraId="6D243058" w14:textId="77777777" w:rsidR="00994CDA" w:rsidRDefault="00994CDA" w:rsidP="00994CDA">
      <w:pPr>
        <w:pStyle w:val="NoSpacing"/>
        <w:spacing w:line="276" w:lineRule="auto"/>
        <w:jc w:val="both"/>
        <w:rPr>
          <w:rFonts w:ascii="Verdana" w:hAnsi="Verdana"/>
          <w:sz w:val="20"/>
          <w:szCs w:val="20"/>
        </w:rPr>
      </w:pPr>
    </w:p>
    <w:p w14:paraId="205F91B6" w14:textId="77777777" w:rsidR="00994CDA" w:rsidRPr="00142073" w:rsidRDefault="00994CDA" w:rsidP="00994CDA">
      <w:pPr>
        <w:pStyle w:val="NoSpacing"/>
        <w:spacing w:line="276" w:lineRule="auto"/>
        <w:jc w:val="both"/>
        <w:rPr>
          <w:rFonts w:ascii="Verdana" w:hAnsi="Verdana"/>
          <w:sz w:val="20"/>
          <w:szCs w:val="20"/>
        </w:rPr>
      </w:pPr>
      <w:r w:rsidRPr="00142073">
        <w:rPr>
          <w:rFonts w:ascii="Verdana" w:hAnsi="Verdana"/>
          <w:sz w:val="20"/>
          <w:szCs w:val="20"/>
        </w:rPr>
        <w:t xml:space="preserve">For panel discussions, the RA is using DPA 4080 miniature cardioid microphones that are usually attached to panellists’ lapels. Fox was introduced to these by an external contractor and was so impressed that he decided to try them out for himself. </w:t>
      </w:r>
    </w:p>
    <w:p w14:paraId="0D65C2C5" w14:textId="77777777" w:rsidR="00994CDA" w:rsidRPr="00142073" w:rsidRDefault="00994CDA" w:rsidP="00994CDA">
      <w:pPr>
        <w:pStyle w:val="NoSpacing"/>
        <w:spacing w:line="276" w:lineRule="auto"/>
        <w:jc w:val="both"/>
        <w:rPr>
          <w:rFonts w:ascii="Verdana" w:hAnsi="Verdana"/>
          <w:sz w:val="20"/>
          <w:szCs w:val="20"/>
        </w:rPr>
      </w:pPr>
    </w:p>
    <w:p w14:paraId="13EDB644" w14:textId="77777777" w:rsidR="00994CDA" w:rsidRPr="00142073" w:rsidRDefault="00994CDA" w:rsidP="00994CDA">
      <w:pPr>
        <w:pStyle w:val="NoSpacing"/>
        <w:spacing w:line="276" w:lineRule="auto"/>
        <w:jc w:val="both"/>
        <w:rPr>
          <w:rFonts w:ascii="Verdana" w:hAnsi="Verdana"/>
          <w:color w:val="333333"/>
          <w:sz w:val="20"/>
          <w:szCs w:val="20"/>
        </w:rPr>
      </w:pPr>
      <w:r w:rsidRPr="00142073">
        <w:rPr>
          <w:rFonts w:ascii="Verdana" w:hAnsi="Verdana"/>
          <w:color w:val="333333"/>
          <w:sz w:val="20"/>
          <w:szCs w:val="20"/>
        </w:rPr>
        <w:lastRenderedPageBreak/>
        <w:t xml:space="preserve">"There are features on the 4080 that simply work amazingly well - actually better than all the other manufacturers’ lapel capsules that I have tried on site,” </w:t>
      </w:r>
      <w:r w:rsidRPr="00142073">
        <w:rPr>
          <w:rFonts w:ascii="Verdana" w:hAnsi="Verdana"/>
          <w:sz w:val="20"/>
          <w:szCs w:val="20"/>
        </w:rPr>
        <w:t>he says. “</w:t>
      </w:r>
      <w:r w:rsidRPr="00142073">
        <w:rPr>
          <w:rFonts w:ascii="Verdana" w:hAnsi="Verdana"/>
          <w:color w:val="333333"/>
          <w:sz w:val="20"/>
          <w:szCs w:val="20"/>
        </w:rPr>
        <w:t>The unnecessary makeup gain on the 4080s, compared to the other capsules we’ve tried, means that we need less EQ overall. In fact I’ve been able to run a few events with no EQ on channels or on the master bus, something I previously thought was unachievable.”</w:t>
      </w:r>
    </w:p>
    <w:p w14:paraId="2176191C" w14:textId="77777777" w:rsidR="00994CDA" w:rsidRPr="00142073" w:rsidRDefault="00994CDA" w:rsidP="00994CDA">
      <w:pPr>
        <w:pStyle w:val="NoSpacing"/>
        <w:spacing w:line="276" w:lineRule="auto"/>
        <w:jc w:val="both"/>
        <w:rPr>
          <w:rFonts w:ascii="Verdana" w:hAnsi="Verdana"/>
          <w:color w:val="333333"/>
          <w:sz w:val="20"/>
          <w:szCs w:val="20"/>
        </w:rPr>
      </w:pPr>
    </w:p>
    <w:p w14:paraId="4AAE08CF" w14:textId="77777777" w:rsidR="00994CDA" w:rsidRDefault="00994CDA" w:rsidP="00994CDA">
      <w:pPr>
        <w:pStyle w:val="NoSpacing"/>
        <w:spacing w:line="276" w:lineRule="auto"/>
        <w:jc w:val="both"/>
        <w:rPr>
          <w:rFonts w:ascii="Verdana" w:hAnsi="Verdana"/>
          <w:color w:val="333333"/>
          <w:sz w:val="20"/>
          <w:szCs w:val="20"/>
        </w:rPr>
      </w:pPr>
      <w:r>
        <w:rPr>
          <w:rFonts w:ascii="Verdana" w:hAnsi="Verdana"/>
          <w:color w:val="333333"/>
          <w:sz w:val="20"/>
          <w:szCs w:val="20"/>
        </w:rPr>
        <w:t>Fox adds that m</w:t>
      </w:r>
      <w:r w:rsidRPr="00142073">
        <w:rPr>
          <w:rFonts w:ascii="Verdana" w:hAnsi="Verdana"/>
          <w:color w:val="333333"/>
          <w:sz w:val="20"/>
          <w:szCs w:val="20"/>
        </w:rPr>
        <w:t xml:space="preserve">any of </w:t>
      </w:r>
      <w:r>
        <w:rPr>
          <w:rFonts w:ascii="Verdana" w:hAnsi="Verdana"/>
          <w:color w:val="333333"/>
          <w:sz w:val="20"/>
          <w:szCs w:val="20"/>
        </w:rPr>
        <w:t xml:space="preserve">the RA’s </w:t>
      </w:r>
      <w:r w:rsidRPr="00142073">
        <w:rPr>
          <w:rFonts w:ascii="Verdana" w:hAnsi="Verdana"/>
          <w:color w:val="333333"/>
          <w:sz w:val="20"/>
          <w:szCs w:val="20"/>
        </w:rPr>
        <w:t xml:space="preserve">events are recorded for archive and for podcast, with the production handled by </w:t>
      </w:r>
      <w:r>
        <w:rPr>
          <w:rFonts w:ascii="Verdana" w:hAnsi="Verdana"/>
          <w:color w:val="333333"/>
          <w:sz w:val="20"/>
          <w:szCs w:val="20"/>
        </w:rPr>
        <w:t xml:space="preserve">the </w:t>
      </w:r>
      <w:r w:rsidRPr="00142073">
        <w:rPr>
          <w:rFonts w:ascii="Verdana" w:hAnsi="Verdana"/>
          <w:color w:val="333333"/>
          <w:sz w:val="20"/>
          <w:szCs w:val="20"/>
        </w:rPr>
        <w:t>in-house AV team</w:t>
      </w:r>
      <w:r>
        <w:rPr>
          <w:rFonts w:ascii="Verdana" w:hAnsi="Verdana"/>
          <w:color w:val="333333"/>
          <w:sz w:val="20"/>
          <w:szCs w:val="20"/>
        </w:rPr>
        <w:t>.</w:t>
      </w:r>
    </w:p>
    <w:p w14:paraId="1194CB89" w14:textId="77777777" w:rsidR="00994CDA" w:rsidRDefault="00994CDA" w:rsidP="00994CDA">
      <w:pPr>
        <w:pStyle w:val="NoSpacing"/>
        <w:spacing w:line="276" w:lineRule="auto"/>
        <w:jc w:val="both"/>
        <w:rPr>
          <w:rFonts w:ascii="Verdana" w:hAnsi="Verdana"/>
          <w:color w:val="333333"/>
          <w:sz w:val="20"/>
          <w:szCs w:val="20"/>
        </w:rPr>
      </w:pPr>
    </w:p>
    <w:p w14:paraId="1451148C" w14:textId="77777777" w:rsidR="00994CDA" w:rsidRPr="00142073" w:rsidRDefault="00994CDA" w:rsidP="00994CDA">
      <w:pPr>
        <w:pStyle w:val="NoSpacing"/>
        <w:spacing w:line="276" w:lineRule="auto"/>
        <w:jc w:val="both"/>
        <w:rPr>
          <w:rFonts w:ascii="Verdana" w:hAnsi="Verdana"/>
          <w:sz w:val="20"/>
          <w:szCs w:val="20"/>
        </w:rPr>
      </w:pPr>
      <w:r w:rsidRPr="00142073">
        <w:rPr>
          <w:rFonts w:ascii="Verdana" w:hAnsi="Verdana"/>
          <w:color w:val="333333"/>
          <w:sz w:val="20"/>
          <w:szCs w:val="20"/>
        </w:rPr>
        <w:t>“Whichever DPA mics we choose, from 4080s or our recently adopted 6066</w:t>
      </w:r>
      <w:r>
        <w:rPr>
          <w:rFonts w:ascii="Verdana" w:hAnsi="Verdana"/>
          <w:color w:val="333333"/>
          <w:sz w:val="20"/>
          <w:szCs w:val="20"/>
        </w:rPr>
        <w:t xml:space="preserve"> Headset microphones,</w:t>
      </w:r>
      <w:r w:rsidRPr="00142073">
        <w:rPr>
          <w:rFonts w:ascii="Verdana" w:hAnsi="Verdana"/>
          <w:color w:val="333333"/>
          <w:sz w:val="20"/>
          <w:szCs w:val="20"/>
        </w:rPr>
        <w:t xml:space="preserve"> we know we will be making the best possible source recordings that will need the minimal amount of postproduction.</w:t>
      </w:r>
      <w:r>
        <w:rPr>
          <w:rFonts w:ascii="Verdana" w:hAnsi="Verdana"/>
          <w:color w:val="333333"/>
          <w:sz w:val="20"/>
          <w:szCs w:val="20"/>
        </w:rPr>
        <w:t xml:space="preserve"> The </w:t>
      </w:r>
      <w:r w:rsidRPr="00142073">
        <w:rPr>
          <w:rFonts w:ascii="Verdana" w:hAnsi="Verdana"/>
          <w:color w:val="333333"/>
          <w:sz w:val="20"/>
          <w:szCs w:val="20"/>
        </w:rPr>
        <w:t xml:space="preserve">proven track record of DPA mics at the Benjamin West Lecture Theatre means that </w:t>
      </w:r>
      <w:r>
        <w:rPr>
          <w:rFonts w:ascii="Verdana" w:hAnsi="Verdana"/>
          <w:color w:val="333333"/>
          <w:sz w:val="20"/>
          <w:szCs w:val="20"/>
        </w:rPr>
        <w:t xml:space="preserve">I am </w:t>
      </w:r>
      <w:r w:rsidRPr="00142073">
        <w:rPr>
          <w:rFonts w:ascii="Verdana" w:hAnsi="Verdana"/>
          <w:color w:val="333333"/>
          <w:sz w:val="20"/>
          <w:szCs w:val="20"/>
        </w:rPr>
        <w:t>now looking to expand the RA’s stock across other sites and for a variety of specialised applications.</w:t>
      </w:r>
      <w:r>
        <w:rPr>
          <w:rFonts w:ascii="Verdana" w:hAnsi="Verdana"/>
          <w:color w:val="333333"/>
          <w:sz w:val="20"/>
          <w:szCs w:val="20"/>
        </w:rPr>
        <w:t>”</w:t>
      </w:r>
      <w:r w:rsidRPr="00142073">
        <w:rPr>
          <w:rFonts w:ascii="Verdana" w:hAnsi="Verdana"/>
          <w:sz w:val="20"/>
          <w:szCs w:val="20"/>
        </w:rPr>
        <w:t xml:space="preserve"> </w:t>
      </w:r>
    </w:p>
    <w:p w14:paraId="735855FA" w14:textId="1FB8CB99" w:rsidR="00F01BC5" w:rsidRPr="00F01BC5" w:rsidRDefault="00F01BC5" w:rsidP="00CA3744">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 xml:space="preserve">Anne </w:t>
      </w:r>
      <w:proofErr w:type="spellStart"/>
      <w:r w:rsidRPr="00746D31">
        <w:rPr>
          <w:rFonts w:ascii="Verdana" w:hAnsi="Verdana"/>
          <w:sz w:val="20"/>
          <w:szCs w:val="20"/>
          <w:lang w:val="en-GB"/>
        </w:rPr>
        <w:t>Berggrein</w:t>
      </w:r>
      <w:proofErr w:type="spellEnd"/>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74372907" w14:textId="77777777" w:rsidR="00983CBE" w:rsidRDefault="00983CBE" w:rsidP="00365FDF">
      <w:pPr>
        <w:spacing w:after="0" w:line="276" w:lineRule="auto"/>
        <w:jc w:val="both"/>
        <w:rPr>
          <w:rFonts w:ascii="Verdana" w:hAnsi="Verdana"/>
          <w:sz w:val="20"/>
          <w:szCs w:val="20"/>
          <w:lang w:val="en-GB"/>
        </w:rPr>
      </w:pPr>
      <w:r>
        <w:rPr>
          <w:rFonts w:ascii="Verdana" w:hAnsi="Verdana"/>
          <w:sz w:val="20"/>
          <w:szCs w:val="20"/>
          <w:lang w:val="en-GB"/>
        </w:rPr>
        <w:t>Sue Sillitoe</w:t>
      </w:r>
    </w:p>
    <w:p w14:paraId="46D17BEA" w14:textId="5762612F"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lastRenderedPageBreak/>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A824D" w14:textId="77777777" w:rsidR="00853A49" w:rsidRDefault="00853A49" w:rsidP="00D44EA6">
      <w:pPr>
        <w:spacing w:after="0" w:line="240" w:lineRule="auto"/>
      </w:pPr>
      <w:r>
        <w:separator/>
      </w:r>
    </w:p>
  </w:endnote>
  <w:endnote w:type="continuationSeparator" w:id="0">
    <w:p w14:paraId="05A39443" w14:textId="77777777" w:rsidR="00853A49" w:rsidRDefault="00853A49"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5B3DB" w14:textId="77777777" w:rsidR="00853A49" w:rsidRDefault="00853A49" w:rsidP="00D44EA6">
      <w:pPr>
        <w:spacing w:after="0" w:line="240" w:lineRule="auto"/>
      </w:pPr>
      <w:r>
        <w:separator/>
      </w:r>
    </w:p>
  </w:footnote>
  <w:footnote w:type="continuationSeparator" w:id="0">
    <w:p w14:paraId="0C47F24F" w14:textId="77777777" w:rsidR="00853A49" w:rsidRDefault="00853A49"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35CA4"/>
    <w:rsid w:val="000B3050"/>
    <w:rsid w:val="001235D8"/>
    <w:rsid w:val="00264605"/>
    <w:rsid w:val="002B56B5"/>
    <w:rsid w:val="00365FDF"/>
    <w:rsid w:val="003A69B0"/>
    <w:rsid w:val="0049477C"/>
    <w:rsid w:val="004963E0"/>
    <w:rsid w:val="00531EFE"/>
    <w:rsid w:val="006067EE"/>
    <w:rsid w:val="00696188"/>
    <w:rsid w:val="00746D31"/>
    <w:rsid w:val="007C26F7"/>
    <w:rsid w:val="007E7D64"/>
    <w:rsid w:val="00853A49"/>
    <w:rsid w:val="008551D6"/>
    <w:rsid w:val="008F288D"/>
    <w:rsid w:val="0094374B"/>
    <w:rsid w:val="00952352"/>
    <w:rsid w:val="00983CBE"/>
    <w:rsid w:val="00994CDA"/>
    <w:rsid w:val="009D6C5B"/>
    <w:rsid w:val="009F5F1D"/>
    <w:rsid w:val="00A001E1"/>
    <w:rsid w:val="00A80A6B"/>
    <w:rsid w:val="00BC2054"/>
    <w:rsid w:val="00BC41F4"/>
    <w:rsid w:val="00C6744E"/>
    <w:rsid w:val="00CA3744"/>
    <w:rsid w:val="00D44EA6"/>
    <w:rsid w:val="00D77802"/>
    <w:rsid w:val="00E05502"/>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7045">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FBC81-A2DB-47E5-B0E2-6785266D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9</TotalTime>
  <Pages>1</Pages>
  <Words>787</Words>
  <Characters>4490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6</cp:revision>
  <dcterms:created xsi:type="dcterms:W3CDTF">2019-09-24T13:06:00Z</dcterms:created>
  <dcterms:modified xsi:type="dcterms:W3CDTF">2019-10-02T09:07:00Z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